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D6199" w:rsidRPr="007A6AC1" w:rsidRDefault="007E36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32" type="#_x0000_t202" style="position:absolute;margin-left:66.3pt;margin-top:273.05pt;width:151.7pt;height:115.4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gHsA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" filled="f" stroked="f">
            <v:textbox style="mso-fit-shape-to-text:t" inset="0,0,0,0">
              <w:txbxContent>
                <w:p w:rsidR="006F404B" w:rsidRDefault="00EE3BD2" w:rsidP="00FA24F7">
                  <w:pPr>
                    <w:pStyle w:val="Heading1"/>
                  </w:pPr>
                  <w:r>
                    <w:t>National History Day</w:t>
                  </w:r>
                </w:p>
                <w:p w:rsidR="006F404B" w:rsidRDefault="00EE3BD2" w:rsidP="006F404B">
                  <w:r>
                    <w:t>With the theme of Turning Points for this year’s History Day, here a menu filled with turning point items you can choose from!</w:t>
                  </w:r>
                </w:p>
                <w:p w:rsidR="006F404B" w:rsidRDefault="006F404B" w:rsidP="006F404B"/>
                <w:p w:rsidR="006F404B" w:rsidRDefault="006F404B" w:rsidP="006F404B"/>
                <w:p w:rsidR="006F404B" w:rsidRDefault="006F404B" w:rsidP="006F404B"/>
                <w:p w:rsidR="006F404B" w:rsidRPr="007A6AC1" w:rsidRDefault="006F404B" w:rsidP="006F404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" o:spid="_x0000_s1026" type="#_x0000_t202" style="position:absolute;margin-left:571.5pt;margin-top:256.15pt;width:163.7pt;height:223.4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zarQ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" filled="f" stroked="f">
            <v:textbox style="mso-fit-shape-to-text:t" inset="0,0,0,0">
              <w:txbxContent>
                <w:p w:rsidR="00DC6BBE" w:rsidRPr="00DC6BBE" w:rsidRDefault="004935AA" w:rsidP="00FA24F7">
                  <w:pPr>
                    <w:pStyle w:val="Heading1"/>
                  </w:pPr>
                  <w:r>
                    <w:t>National History Day</w:t>
                  </w:r>
                </w:p>
                <w:p w:rsidR="007A6AC1" w:rsidRDefault="007A6AC1" w:rsidP="00DA1D62">
                  <w:pPr>
                    <w:pStyle w:val="Heading2"/>
                  </w:pPr>
                  <w:r w:rsidRPr="007A6AC1">
                    <w:t>Menu</w:t>
                  </w:r>
                </w:p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Default="00DC6BBE" w:rsidP="00DC6BBE"/>
                <w:p w:rsidR="00DC6BBE" w:rsidRPr="004935AA" w:rsidRDefault="00DC6BBE" w:rsidP="00DC6BBE">
                  <w:pPr>
                    <w:rPr>
                      <w:sz w:val="22"/>
                      <w:szCs w:val="22"/>
                    </w:rPr>
                  </w:pPr>
                </w:p>
                <w:p w:rsidR="004935AA" w:rsidRPr="004935AA" w:rsidRDefault="004935AA" w:rsidP="007A6AC1">
                  <w:pPr>
                    <w:rPr>
                      <w:i/>
                      <w:sz w:val="22"/>
                      <w:szCs w:val="22"/>
                    </w:rPr>
                  </w:pPr>
                  <w:r w:rsidRPr="004935AA">
                    <w:rPr>
                      <w:i/>
                      <w:sz w:val="22"/>
                      <w:szCs w:val="22"/>
                    </w:rPr>
                    <w:t>Ideas, themes and information</w:t>
                  </w:r>
                </w:p>
                <w:p w:rsidR="004935AA" w:rsidRPr="004935AA" w:rsidRDefault="004935AA" w:rsidP="007A6AC1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4935AA" w:rsidRPr="004935AA" w:rsidRDefault="004935AA" w:rsidP="007A6AC1">
                  <w:pPr>
                    <w:rPr>
                      <w:sz w:val="22"/>
                      <w:szCs w:val="22"/>
                    </w:rPr>
                  </w:pPr>
                  <w:r w:rsidRPr="004935AA">
                    <w:rPr>
                      <w:i/>
                      <w:sz w:val="22"/>
                      <w:szCs w:val="22"/>
                    </w:rPr>
                    <w:t>Help when you need it</w:t>
                  </w:r>
                </w:p>
                <w:p w:rsidR="00DC6BBE" w:rsidRPr="004935AA" w:rsidRDefault="00DC6BBE" w:rsidP="007A6AC1">
                  <w:pPr>
                    <w:rPr>
                      <w:sz w:val="22"/>
                      <w:szCs w:val="22"/>
                    </w:rPr>
                  </w:pPr>
                </w:p>
                <w:p w:rsidR="00DC6BBE" w:rsidRPr="004935AA" w:rsidRDefault="00DC6BBE" w:rsidP="007A6AC1">
                  <w:pPr>
                    <w:rPr>
                      <w:sz w:val="22"/>
                      <w:szCs w:val="22"/>
                    </w:rPr>
                  </w:pPr>
                </w:p>
                <w:p w:rsidR="007A6AC1" w:rsidRPr="004935AA" w:rsidRDefault="004935AA" w:rsidP="007A6AC1">
                  <w:pPr>
                    <w:rPr>
                      <w:sz w:val="22"/>
                      <w:szCs w:val="22"/>
                    </w:rPr>
                  </w:pPr>
                  <w:r w:rsidRPr="004935AA">
                    <w:rPr>
                      <w:sz w:val="22"/>
                      <w:szCs w:val="22"/>
                    </w:rPr>
                    <w:t>Location: MHS Library</w:t>
                  </w:r>
                </w:p>
                <w:p w:rsidR="007A6AC1" w:rsidRPr="004935AA" w:rsidRDefault="00DA1D62" w:rsidP="007A6AC1">
                  <w:pPr>
                    <w:rPr>
                      <w:sz w:val="22"/>
                      <w:szCs w:val="22"/>
                    </w:rPr>
                  </w:pPr>
                  <w:r w:rsidRPr="004935AA">
                    <w:rPr>
                      <w:sz w:val="22"/>
                      <w:szCs w:val="22"/>
                    </w:rPr>
                    <w:t>E-mail:</w:t>
                  </w:r>
                  <w:r w:rsidR="00346729" w:rsidRPr="004935AA">
                    <w:rPr>
                      <w:sz w:val="22"/>
                      <w:szCs w:val="22"/>
                    </w:rPr>
                    <w:t xml:space="preserve"> </w:t>
                  </w:r>
                  <w:r w:rsidR="00972562" w:rsidRPr="004935AA">
                    <w:rPr>
                      <w:sz w:val="22"/>
                      <w:szCs w:val="22"/>
                    </w:rPr>
                    <w:t xml:space="preserve"> </w:t>
                  </w:r>
                  <w:r w:rsidR="004935AA" w:rsidRPr="004935AA">
                    <w:rPr>
                      <w:sz w:val="22"/>
                      <w:szCs w:val="22"/>
                    </w:rPr>
                    <w:t>MHSHistoryDay2013@gmail.com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7" o:spid="_x0000_s1027" type="#_x0000_t202" style="position:absolute;margin-left:549.6pt;margin-top:31.2pt;width:214.9pt;height:548.15pt;z-index:-2516536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oftgIAAME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" filled="f" stroked="f">
            <v:textbox style="mso-fit-shape-to-text:t">
              <w:txbxContent>
                <w:p w:rsidR="006F404B" w:rsidRPr="006F404B" w:rsidRDefault="003E02D3">
                  <w:r>
                    <w:rPr>
                      <w:noProof/>
                    </w:rPr>
                    <w:drawing>
                      <wp:inline distT="0" distB="0" distL="0" distR="0">
                        <wp:extent cx="2543175" cy="6867525"/>
                        <wp:effectExtent l="0" t="0" r="9525" b="9525"/>
                        <wp:docPr id="1" name="Picture 1" descr="Menu cover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nu cover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" o:spid="_x0000_s1028" type="#_x0000_t202" style="position:absolute;margin-left:26.4pt;margin-top:31.2pt;width:471.6pt;height:547.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U/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" filled="f" stroked="f">
            <v:textbox style="mso-fit-shape-to-text:t">
              <w:txbxContent>
                <w:p w:rsidR="00B7623F" w:rsidRPr="007C4637" w:rsidRDefault="003E02D3" w:rsidP="00B7623F">
                  <w:r>
                    <w:rPr>
                      <w:noProof/>
                    </w:rPr>
                    <w:drawing>
                      <wp:inline distT="0" distB="0" distL="0" distR="0">
                        <wp:extent cx="5772150" cy="6858000"/>
                        <wp:effectExtent l="0" t="0" r="0" b="0"/>
                        <wp:docPr id="2" name="Picture 2" descr="Outside menu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utside menu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368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" o:spid="_x0000_s1029" type="#_x0000_t202" style="position:absolute;margin-left:37.9pt;margin-top:42pt;width:460.05pt;height:38.2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Pj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" filled="f" stroked="f">
            <v:textbox>
              <w:txbxContent>
                <w:p w:rsidR="0086323C" w:rsidRPr="00C40130" w:rsidRDefault="003E02D3" w:rsidP="006F404B"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3" name="Picture 3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4" name="Picture 4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23C">
                    <w:t xml:space="preserve">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" o:spid="_x0000_s1030" type="#_x0000_t202" style="position:absolute;margin-left:37.9pt;margin-top:528pt;width:457.65pt;height:38.2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bP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" filled="f" stroked="f">
            <v:textbox>
              <w:txbxContent>
                <w:p w:rsidR="0086323C" w:rsidRPr="00C40130" w:rsidRDefault="003E02D3" w:rsidP="006F404B"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5" name="Picture 5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6" name="Picture 6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23C">
                    <w:t xml:space="preserve">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1" o:spid="_x0000_s1031" type="#_x0000_t202" style="position:absolute;margin-left:327.65pt;margin-top:388.5pt;width:132.65pt;height:83.6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QsQIAALM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" filled="f" stroked="f">
            <v:textbox style="mso-fit-shape-to-text:t" inset="0,0,0,0">
              <w:txbxContent>
                <w:p w:rsidR="007A6AC1" w:rsidRDefault="00EE3BD2" w:rsidP="00972562">
                  <w:pPr>
                    <w:pStyle w:val="Heading4"/>
                  </w:pPr>
                  <w:r>
                    <w:t>National History Day</w:t>
                  </w:r>
                </w:p>
                <w:p w:rsidR="00EE3BD2" w:rsidRDefault="00EE3BD2" w:rsidP="004110D9">
                  <w:pPr>
                    <w:rPr>
                      <w:i/>
                    </w:rPr>
                  </w:pPr>
                  <w:r>
                    <w:rPr>
                      <w:i/>
                    </w:rPr>
                    <w:t>Ideas, Themes, and Information</w:t>
                  </w:r>
                </w:p>
                <w:p w:rsidR="00EE3BD2" w:rsidRDefault="00EE3BD2" w:rsidP="004110D9">
                  <w:pPr>
                    <w:rPr>
                      <w:i/>
                    </w:rPr>
                  </w:pPr>
                  <w:r>
                    <w:rPr>
                      <w:i/>
                    </w:rPr>
                    <w:t>Help When You Need It</w:t>
                  </w:r>
                </w:p>
                <w:p w:rsidR="00EE3BD2" w:rsidRPr="00EE3BD2" w:rsidRDefault="00EE3BD2" w:rsidP="004110D9">
                  <w:pPr>
                    <w:rPr>
                      <w:i/>
                    </w:rPr>
                  </w:pPr>
                </w:p>
                <w:p w:rsidR="004642D0" w:rsidRPr="007A6AC1" w:rsidRDefault="00EE3BD2" w:rsidP="004110D9">
                  <w:r>
                    <w:t>Located in the MHS Library</w:t>
                  </w:r>
                </w:p>
                <w:p w:rsidR="00DA1D62" w:rsidRDefault="00DA1D62" w:rsidP="004110D9">
                  <w:pPr>
                    <w:rPr>
                      <w:i/>
                    </w:rPr>
                  </w:pPr>
                </w:p>
                <w:p w:rsidR="00EE3BD2" w:rsidRPr="00EE3BD2" w:rsidRDefault="00EE3BD2" w:rsidP="004110D9">
                  <w:r>
                    <w:t>Email: MHSHistoryDay2013@gmail.com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5" o:spid="_x0000_s1033" type="#_x0000_t202" style="position:absolute;margin-left:576.1pt;margin-top:201.5pt;width:64.85pt;height:45.6pt;z-index:251654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xitwIAAL8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" filled="f" stroked="f">
            <v:textbox style="mso-fit-shape-to-text:t">
              <w:txbxContent>
                <w:p w:rsidR="00DC6BBE" w:rsidRPr="00DC6BBE" w:rsidRDefault="003E02D3">
                  <w:r>
                    <w:rPr>
                      <w:noProof/>
                    </w:rPr>
                    <w:drawing>
                      <wp:inline distT="0" distB="0" distL="0" distR="0">
                        <wp:extent cx="638175" cy="485775"/>
                        <wp:effectExtent l="0" t="0" r="9525" b="9525"/>
                        <wp:docPr id="7" name="Picture 7" descr="Plate and silverwa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late and silverw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642D0" w:rsidRPr="007A6AC1">
        <w:br w:type="page"/>
      </w:r>
      <w:r>
        <w:rPr>
          <w:noProof/>
        </w:rPr>
        <w:pict>
          <v:shape id="Text Box 57" o:spid="_x0000_s1034" type="#_x0000_t202" style="position:absolute;margin-left:63.15pt;margin-top:39.6pt;width:106.8pt;height:29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1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" filled="f" stroked="f">
            <v:textbox style="mso-fit-shape-to-text:t">
              <w:txbxContent>
                <w:p w:rsidR="004224FF" w:rsidRPr="004224FF" w:rsidRDefault="004224FF" w:rsidP="004224FF">
                  <w:pPr>
                    <w:pStyle w:val="SelectionTitle"/>
                  </w:pPr>
                  <w:r w:rsidRPr="004224FF">
                    <w:t>Selections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6" o:spid="_x0000_s1035" type="#_x0000_t202" style="position:absolute;margin-left:28.8pt;margin-top:31.2pt;width:738pt;height:548.1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p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" filled="f" stroked="f">
            <v:textbox style="mso-fit-shape-to-text:t">
              <w:txbxContent>
                <w:p w:rsidR="004224FF" w:rsidRPr="004110D9" w:rsidRDefault="003E02D3">
                  <w:r>
                    <w:rPr>
                      <w:noProof/>
                    </w:rPr>
                    <w:drawing>
                      <wp:inline distT="0" distB="0" distL="0" distR="0">
                        <wp:extent cx="9163050" cy="6867525"/>
                        <wp:effectExtent l="0" t="0" r="0" b="9525"/>
                        <wp:docPr id="8" name="Picture 8" descr="Inside menu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nside menu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0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7D6199" w:rsidRPr="007A6AC1" w:rsidRDefault="007D6199"/>
    <w:p w:rsidR="004642D0" w:rsidRDefault="004642D0"/>
    <w:tbl>
      <w:tblPr>
        <w:tblpPr w:leftFromText="187" w:rightFromText="187" w:vertAnchor="page" w:horzAnchor="page" w:tblpX="1205" w:tblpY="1546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/>
      </w:tblPr>
      <w:tblGrid>
        <w:gridCol w:w="2786"/>
        <w:gridCol w:w="814"/>
      </w:tblGrid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pPr>
              <w:pStyle w:val="Heading3"/>
              <w:framePr w:hSpace="0" w:wrap="auto" w:vAnchor="margin" w:hAnchor="text" w:xAlign="left" w:yAlign="inline"/>
            </w:pPr>
            <w:r>
              <w:t>Appetizers – Local History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pPr>
              <w:pStyle w:val="CategoryDescription"/>
              <w:framePr w:hSpace="0" w:wrap="auto" w:vAnchor="margin" w:hAnchor="text" w:xAlign="left" w:yAlign="inline"/>
            </w:pPr>
            <w:r>
              <w:t>T</w:t>
            </w:r>
            <w:r w:rsidRPr="007A6AC1">
              <w:t>he items in this category</w:t>
            </w:r>
            <w:r>
              <w:t xml:space="preserve"> relate to Manchester and the surrounding areas. These topics are exclusive and unique.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Cheney Mills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1838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r>
              <w:t>This mill was the world’s largest silk mill</w:t>
            </w:r>
            <w:r w:rsidRPr="007A6AC1">
              <w:t>.</w:t>
            </w:r>
            <w:r>
              <w:t xml:space="preserve"> The opening of it and the closing are both turning points for local history.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Charter Oak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1687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r>
              <w:t>It’s on the quarter! Connecticut’s Royal Charter was hidden in the Oak in 1687 to prevent the British King from power</w:t>
            </w:r>
            <w:r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Mark Twain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1835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>He was a prolific writer who penned many very influential books and was a celebrated American icon</w:t>
            </w:r>
            <w:r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Hartford Convention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1814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 xml:space="preserve">New England Federalists met to discuss their opposition to the War of 1812 and considered secession. 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/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pPr>
              <w:pStyle w:val="Heading3"/>
              <w:framePr w:hSpace="0" w:wrap="auto" w:vAnchor="margin" w:hAnchor="text" w:xAlign="left" w:yAlign="inline"/>
            </w:pPr>
            <w:r>
              <w:t>Soups - State History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pPr>
              <w:pStyle w:val="CategoryDescription"/>
              <w:framePr w:hSpace="0" w:wrap="auto" w:vAnchor="margin" w:hAnchor="text" w:xAlign="left" w:yAlign="inline"/>
            </w:pPr>
            <w:r>
              <w:t>The state of Connecticut has a very long and interesting history. These topics deal with Connecticut and frequently allow you access to primary sources.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Amistad Mutiny</w:t>
            </w:r>
          </w:p>
        </w:tc>
        <w:tc>
          <w:tcPr>
            <w:tcW w:w="814" w:type="dxa"/>
            <w:vAlign w:val="center"/>
          </w:tcPr>
          <w:p w:rsidR="00F951E8" w:rsidRDefault="006117CF" w:rsidP="00F951E8">
            <w:pPr>
              <w:pStyle w:val="Price"/>
              <w:framePr w:hSpace="0" w:wrap="auto" w:vAnchor="margin" w:hAnchor="text" w:xAlign="left" w:yAlign="inline"/>
            </w:pPr>
            <w:r>
              <w:t>1839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>Slave ship that was taken over by slaves on board and the slaves were arrested and tried after landing in Connecticut.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Settling of Connecticut</w:t>
            </w:r>
          </w:p>
        </w:tc>
        <w:tc>
          <w:tcPr>
            <w:tcW w:w="814" w:type="dxa"/>
            <w:vAlign w:val="center"/>
          </w:tcPr>
          <w:p w:rsidR="00F951E8" w:rsidRDefault="006117CF" w:rsidP="00F951E8">
            <w:pPr>
              <w:pStyle w:val="Price"/>
              <w:framePr w:hSpace="0" w:wrap="auto" w:vAnchor="margin" w:hAnchor="text" w:xAlign="left" w:yAlign="inline"/>
            </w:pPr>
            <w:r>
              <w:t>1636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>Connecticut was settled by a variety of groups led by John Winthrop</w:t>
            </w:r>
            <w:r w:rsidR="00F875F3">
              <w:t>, Thomas Hooker, John Davenport and</w:t>
            </w:r>
            <w:r>
              <w:t xml:space="preserve"> Theophilus Eaton</w:t>
            </w:r>
            <w:r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Prudence Crandall</w:t>
            </w:r>
          </w:p>
        </w:tc>
        <w:tc>
          <w:tcPr>
            <w:tcW w:w="814" w:type="dxa"/>
            <w:vAlign w:val="center"/>
          </w:tcPr>
          <w:p w:rsidR="00F951E8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1833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 xml:space="preserve">She operated a school and allowed an African-American student in 1833, which is considered the first integrated school in the US. </w:t>
            </w:r>
          </w:p>
        </w:tc>
      </w:tr>
    </w:tbl>
    <w:tbl>
      <w:tblPr>
        <w:tblpPr w:leftFromText="187" w:rightFromText="187" w:vertAnchor="page" w:horzAnchor="margin" w:tblpXSpec="center" w:tblpY="1696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/>
      </w:tblPr>
      <w:tblGrid>
        <w:gridCol w:w="2786"/>
        <w:gridCol w:w="814"/>
      </w:tblGrid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pPr>
              <w:pStyle w:val="Heading3"/>
              <w:framePr w:hSpace="0" w:wrap="auto" w:vAnchor="margin" w:hAnchor="text" w:xAlign="left" w:yAlign="inline"/>
            </w:pPr>
            <w:r>
              <w:t>Salads - Northeastern History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pPr>
              <w:pStyle w:val="CategoryDescription"/>
              <w:framePr w:hSpace="0" w:wrap="auto" w:vAnchor="margin" w:hAnchor="text" w:xAlign="left" w:yAlign="inline"/>
            </w:pPr>
            <w:r>
              <w:t>The Northeast is the oldest region in the United States and has a very rich and colorful history.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Lexington and Concord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1775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r>
              <w:t>“The shot heard ‘round the world.” These two events sparked the American Revolution.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Seneca Falls Convention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1848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r>
              <w:t>This was the first time American women met to discuss their rights and the ideas women’s suffrage and rights.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Albany Conference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1754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>Colonists talked about Indian tribe relations and the defense against the ever intrusive French.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F951E8" w:rsidP="00F951E8">
            <w:pPr>
              <w:pStyle w:val="Heading4"/>
            </w:pPr>
            <w:r>
              <w:t>Whaling</w:t>
            </w:r>
          </w:p>
        </w:tc>
        <w:tc>
          <w:tcPr>
            <w:tcW w:w="814" w:type="dxa"/>
            <w:vAlign w:val="center"/>
          </w:tcPr>
          <w:p w:rsidR="00F951E8" w:rsidRPr="007A6AC1" w:rsidRDefault="00F951E8" w:rsidP="00F951E8">
            <w:pPr>
              <w:pStyle w:val="Price"/>
              <w:framePr w:hSpace="0" w:wrap="auto" w:vAnchor="margin" w:hAnchor="text" w:xAlign="left" w:yAlign="inline"/>
              <w:jc w:val="center"/>
            </w:pPr>
            <w:r>
              <w:t xml:space="preserve">      1846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r>
              <w:t>Many shore towns had an economy dependent on whaling for a very long time</w:t>
            </w:r>
            <w:r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Pr="007A6AC1" w:rsidRDefault="006E33E2" w:rsidP="00F951E8">
            <w:pPr>
              <w:pStyle w:val="Heading4"/>
            </w:pPr>
            <w:r>
              <w:t>Patriarca Family</w:t>
            </w:r>
          </w:p>
        </w:tc>
        <w:tc>
          <w:tcPr>
            <w:tcW w:w="814" w:type="dxa"/>
            <w:vAlign w:val="center"/>
          </w:tcPr>
          <w:p w:rsidR="00F951E8" w:rsidRPr="007A6AC1" w:rsidRDefault="006E33E2" w:rsidP="00F951E8">
            <w:pPr>
              <w:pStyle w:val="Price"/>
              <w:framePr w:hSpace="0" w:wrap="auto" w:vAnchor="margin" w:hAnchor="text" w:xAlign="left" w:yAlign="inline"/>
            </w:pPr>
            <w:r>
              <w:t>1916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Pr="007A6AC1" w:rsidRDefault="006E33E2" w:rsidP="006E33E2">
            <w:r>
              <w:t>It was the family that brought organized crime to New England along with connections to several power mafias.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/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Pr="007A6AC1" w:rsidRDefault="00F951E8" w:rsidP="00F951E8">
            <w:pPr>
              <w:pStyle w:val="Heading3"/>
              <w:framePr w:hSpace="0" w:wrap="auto" w:vAnchor="margin" w:hAnchor="text" w:xAlign="left" w:yAlign="inline"/>
            </w:pPr>
            <w:r>
              <w:t>Sandwiches – East Coast</w:t>
            </w:r>
          </w:p>
        </w:tc>
      </w:tr>
      <w:tr w:rsidR="00F951E8" w:rsidTr="00F951E8">
        <w:trPr>
          <w:trHeight w:val="288"/>
        </w:trPr>
        <w:tc>
          <w:tcPr>
            <w:tcW w:w="3600" w:type="dxa"/>
            <w:gridSpan w:val="2"/>
            <w:vAlign w:val="center"/>
          </w:tcPr>
          <w:p w:rsidR="00F951E8" w:rsidRDefault="00F951E8" w:rsidP="00F951E8">
            <w:pPr>
              <w:pStyle w:val="CategoryDescription"/>
              <w:framePr w:hSpace="0" w:wrap="auto" w:vAnchor="margin" w:hAnchor="text" w:xAlign="left" w:yAlign="inline"/>
            </w:pPr>
            <w:r>
              <w:t xml:space="preserve">The East Coasts the original United States; for a long time, the East Coast was the only coast. 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Battle of Gettysburg</w:t>
            </w:r>
          </w:p>
        </w:tc>
        <w:tc>
          <w:tcPr>
            <w:tcW w:w="814" w:type="dxa"/>
            <w:vAlign w:val="center"/>
          </w:tcPr>
          <w:p w:rsidR="00F951E8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1863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EE3BD2" w:rsidP="00F951E8">
            <w:r>
              <w:t>This was a major battle during the Civil War that set the stage for the remaining years of the war after a decisive victory for one side</w:t>
            </w:r>
            <w:r w:rsidR="00F951E8"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>Articles of Confederation</w:t>
            </w:r>
          </w:p>
        </w:tc>
        <w:tc>
          <w:tcPr>
            <w:tcW w:w="814" w:type="dxa"/>
            <w:vAlign w:val="center"/>
          </w:tcPr>
          <w:p w:rsidR="00F951E8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1777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F875F3" w:rsidP="00F951E8">
            <w:r>
              <w:t>This was the basis for the American government for a decade after the end of the American Revolution</w:t>
            </w:r>
            <w:bookmarkStart w:id="0" w:name="_GoBack"/>
            <w:bookmarkEnd w:id="0"/>
            <w:r w:rsidR="00F951E8" w:rsidRPr="007A6AC1">
              <w:t>.</w:t>
            </w:r>
          </w:p>
        </w:tc>
      </w:tr>
      <w:tr w:rsidR="00F951E8" w:rsidTr="00F951E8">
        <w:trPr>
          <w:trHeight w:val="230"/>
        </w:trPr>
        <w:tc>
          <w:tcPr>
            <w:tcW w:w="2786" w:type="dxa"/>
            <w:vAlign w:val="center"/>
          </w:tcPr>
          <w:p w:rsidR="00F951E8" w:rsidRDefault="00F951E8" w:rsidP="00F951E8">
            <w:pPr>
              <w:pStyle w:val="Heading4"/>
            </w:pPr>
            <w:r>
              <w:t xml:space="preserve">Roanoke </w:t>
            </w:r>
          </w:p>
        </w:tc>
        <w:tc>
          <w:tcPr>
            <w:tcW w:w="814" w:type="dxa"/>
            <w:vAlign w:val="center"/>
          </w:tcPr>
          <w:p w:rsidR="00F951E8" w:rsidRDefault="00F951E8" w:rsidP="00F951E8">
            <w:pPr>
              <w:pStyle w:val="Price"/>
              <w:framePr w:hSpace="0" w:wrap="auto" w:vAnchor="margin" w:hAnchor="text" w:xAlign="left" w:yAlign="inline"/>
            </w:pPr>
            <w:r>
              <w:t>1588</w:t>
            </w:r>
          </w:p>
        </w:tc>
      </w:tr>
      <w:tr w:rsidR="00F951E8" w:rsidTr="00F951E8">
        <w:trPr>
          <w:trHeight w:val="230"/>
        </w:trPr>
        <w:tc>
          <w:tcPr>
            <w:tcW w:w="3600" w:type="dxa"/>
            <w:gridSpan w:val="2"/>
            <w:vAlign w:val="center"/>
          </w:tcPr>
          <w:p w:rsidR="00F951E8" w:rsidRDefault="00EE3BD2" w:rsidP="00F951E8">
            <w:r>
              <w:t>This was one of the first English settlements of the New World and began the movement of colonization by English colonists</w:t>
            </w:r>
            <w:r w:rsidR="00F951E8" w:rsidRPr="007A6AC1">
              <w:t>.</w:t>
            </w:r>
          </w:p>
        </w:tc>
      </w:tr>
    </w:tbl>
    <w:tbl>
      <w:tblPr>
        <w:tblpPr w:leftFromText="187" w:rightFromText="187" w:vertAnchor="page" w:horzAnchor="page" w:tblpX="11161" w:tblpY="1861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/>
      </w:tblPr>
      <w:tblGrid>
        <w:gridCol w:w="814"/>
        <w:gridCol w:w="1972"/>
        <w:gridCol w:w="814"/>
      </w:tblGrid>
      <w:tr w:rsidR="00F875F3" w:rsidTr="00F875F3">
        <w:trPr>
          <w:trHeight w:val="288"/>
        </w:trPr>
        <w:tc>
          <w:tcPr>
            <w:tcW w:w="3600" w:type="dxa"/>
            <w:gridSpan w:val="3"/>
            <w:vAlign w:val="center"/>
          </w:tcPr>
          <w:p w:rsidR="00F875F3" w:rsidRDefault="00F875F3" w:rsidP="00F875F3">
            <w:pPr>
              <w:pStyle w:val="Heading3"/>
              <w:framePr w:hSpace="0" w:wrap="auto" w:vAnchor="margin" w:hAnchor="text" w:xAlign="left" w:yAlign="inline"/>
            </w:pPr>
            <w:r>
              <w:t>Entrees – National History</w:t>
            </w:r>
          </w:p>
        </w:tc>
      </w:tr>
      <w:tr w:rsidR="00F875F3" w:rsidTr="00F875F3">
        <w:trPr>
          <w:trHeight w:val="288"/>
        </w:trPr>
        <w:tc>
          <w:tcPr>
            <w:tcW w:w="3600" w:type="dxa"/>
            <w:gridSpan w:val="3"/>
            <w:vAlign w:val="center"/>
          </w:tcPr>
          <w:p w:rsidR="00F875F3" w:rsidRDefault="00F875F3" w:rsidP="00F875F3">
            <w:pPr>
              <w:pStyle w:val="CategoryDescription"/>
              <w:framePr w:hSpace="0" w:wrap="auto" w:vAnchor="margin" w:hAnchor="text" w:xAlign="left" w:yAlign="inline"/>
            </w:pPr>
            <w:r>
              <w:t>This section represents the history of the United States</w:t>
            </w:r>
            <w:r w:rsidRPr="007A6AC1">
              <w:t>.</w:t>
            </w:r>
            <w:r>
              <w:t xml:space="preserve"> United States history is complex and interesting.</w:t>
            </w:r>
          </w:p>
        </w:tc>
      </w:tr>
      <w:tr w:rsidR="00F875F3" w:rsidTr="00F875F3">
        <w:trPr>
          <w:trHeight w:val="230"/>
        </w:trPr>
        <w:tc>
          <w:tcPr>
            <w:tcW w:w="2786" w:type="dxa"/>
            <w:gridSpan w:val="2"/>
            <w:vAlign w:val="center"/>
          </w:tcPr>
          <w:p w:rsidR="00F875F3" w:rsidRPr="007A6AC1" w:rsidRDefault="00F875F3" w:rsidP="00F875F3">
            <w:pPr>
              <w:pStyle w:val="Heading4"/>
            </w:pPr>
            <w:r>
              <w:t>Louisiana Purchase</w:t>
            </w:r>
          </w:p>
        </w:tc>
        <w:tc>
          <w:tcPr>
            <w:tcW w:w="814" w:type="dxa"/>
            <w:vAlign w:val="center"/>
          </w:tcPr>
          <w:p w:rsidR="00F875F3" w:rsidRPr="007A6AC1" w:rsidRDefault="00F875F3" w:rsidP="00F875F3">
            <w:pPr>
              <w:pStyle w:val="Price"/>
              <w:framePr w:hSpace="0" w:wrap="auto" w:vAnchor="margin" w:hAnchor="text" w:xAlign="left" w:yAlign="inline"/>
            </w:pPr>
            <w:r>
              <w:t>1803</w:t>
            </w:r>
          </w:p>
        </w:tc>
      </w:tr>
      <w:tr w:rsidR="00F875F3" w:rsidTr="00F875F3">
        <w:trPr>
          <w:trHeight w:val="230"/>
        </w:trPr>
        <w:tc>
          <w:tcPr>
            <w:tcW w:w="3600" w:type="dxa"/>
            <w:gridSpan w:val="3"/>
            <w:vAlign w:val="center"/>
          </w:tcPr>
          <w:p w:rsidR="00F875F3" w:rsidRPr="007A6AC1" w:rsidRDefault="00EE3BD2" w:rsidP="00EE3BD2">
            <w:r>
              <w:t>It was a land expansion purchase that paved the way for America to begin its growth to the Pacific Ocean</w:t>
            </w:r>
            <w:r w:rsidR="00F875F3" w:rsidRPr="007A6AC1">
              <w:t>.</w:t>
            </w:r>
          </w:p>
        </w:tc>
      </w:tr>
      <w:tr w:rsidR="00F875F3" w:rsidTr="00F875F3">
        <w:trPr>
          <w:trHeight w:val="230"/>
        </w:trPr>
        <w:tc>
          <w:tcPr>
            <w:tcW w:w="2786" w:type="dxa"/>
            <w:gridSpan w:val="2"/>
            <w:vAlign w:val="center"/>
          </w:tcPr>
          <w:p w:rsidR="00F875F3" w:rsidRPr="007A6AC1" w:rsidRDefault="00F875F3" w:rsidP="00F875F3">
            <w:pPr>
              <w:pStyle w:val="Heading4"/>
            </w:pPr>
            <w:r>
              <w:t>9/11</w:t>
            </w:r>
          </w:p>
        </w:tc>
        <w:tc>
          <w:tcPr>
            <w:tcW w:w="814" w:type="dxa"/>
            <w:vAlign w:val="center"/>
          </w:tcPr>
          <w:p w:rsidR="00F875F3" w:rsidRPr="007A6AC1" w:rsidRDefault="00F875F3" w:rsidP="00F875F3">
            <w:pPr>
              <w:pStyle w:val="Price"/>
              <w:framePr w:hSpace="0" w:wrap="auto" w:vAnchor="margin" w:hAnchor="text" w:xAlign="left" w:yAlign="inline"/>
            </w:pPr>
            <w:r>
              <w:t>2001</w:t>
            </w:r>
          </w:p>
        </w:tc>
      </w:tr>
      <w:tr w:rsidR="00F875F3" w:rsidTr="00F875F3">
        <w:trPr>
          <w:trHeight w:val="230"/>
        </w:trPr>
        <w:tc>
          <w:tcPr>
            <w:tcW w:w="3600" w:type="dxa"/>
            <w:gridSpan w:val="3"/>
            <w:vAlign w:val="center"/>
          </w:tcPr>
          <w:p w:rsidR="00F875F3" w:rsidRPr="007A6AC1" w:rsidRDefault="001C4B4A" w:rsidP="00F875F3">
            <w:r>
              <w:t>This tragedy substantiated the actions of the United States during the early years of the 21</w:t>
            </w:r>
            <w:r>
              <w:rPr>
                <w:vertAlign w:val="superscript"/>
              </w:rPr>
              <w:t xml:space="preserve">st </w:t>
            </w:r>
            <w:r>
              <w:t>Century</w:t>
            </w:r>
            <w:r w:rsidR="00F875F3" w:rsidRPr="007A6AC1">
              <w:t>.</w:t>
            </w:r>
          </w:p>
        </w:tc>
      </w:tr>
      <w:tr w:rsidR="00F875F3" w:rsidTr="00F875F3">
        <w:trPr>
          <w:trHeight w:val="230"/>
        </w:trPr>
        <w:tc>
          <w:tcPr>
            <w:tcW w:w="2786" w:type="dxa"/>
            <w:gridSpan w:val="2"/>
            <w:vAlign w:val="center"/>
          </w:tcPr>
          <w:p w:rsidR="00F875F3" w:rsidRDefault="00F875F3" w:rsidP="00F875F3">
            <w:pPr>
              <w:pStyle w:val="Heading4"/>
            </w:pPr>
            <w:r>
              <w:t>Trail of Tears</w:t>
            </w:r>
          </w:p>
        </w:tc>
        <w:tc>
          <w:tcPr>
            <w:tcW w:w="814" w:type="dxa"/>
            <w:vAlign w:val="center"/>
          </w:tcPr>
          <w:p w:rsidR="00F875F3" w:rsidRPr="007A6AC1" w:rsidRDefault="00F875F3" w:rsidP="00F875F3">
            <w:pPr>
              <w:pStyle w:val="Price"/>
              <w:framePr w:hSpace="0" w:wrap="auto" w:vAnchor="margin" w:hAnchor="text" w:xAlign="left" w:yAlign="inline"/>
            </w:pPr>
            <w:r>
              <w:t xml:space="preserve">1831 </w:t>
            </w:r>
          </w:p>
        </w:tc>
      </w:tr>
      <w:tr w:rsidR="00F875F3" w:rsidTr="00995EB5">
        <w:trPr>
          <w:trHeight w:val="694"/>
        </w:trPr>
        <w:tc>
          <w:tcPr>
            <w:tcW w:w="3600" w:type="dxa"/>
            <w:gridSpan w:val="3"/>
            <w:vAlign w:val="center"/>
          </w:tcPr>
          <w:p w:rsidR="00F875F3" w:rsidRDefault="001C4B4A" w:rsidP="00F875F3">
            <w:r>
              <w:t>By banning Native Americans from the lands of the United States, Americans began their quest on conquering ALL Native American land in the west</w:t>
            </w:r>
            <w:r w:rsidR="00F875F3" w:rsidRPr="007A6AC1">
              <w:t>.</w:t>
            </w:r>
          </w:p>
        </w:tc>
      </w:tr>
      <w:tr w:rsidR="00F875F3" w:rsidTr="00F875F3">
        <w:trPr>
          <w:trHeight w:val="230"/>
        </w:trPr>
        <w:tc>
          <w:tcPr>
            <w:tcW w:w="3600" w:type="dxa"/>
            <w:gridSpan w:val="3"/>
            <w:vAlign w:val="center"/>
          </w:tcPr>
          <w:p w:rsidR="00F875F3" w:rsidRDefault="00F875F3" w:rsidP="00F875F3"/>
          <w:p w:rsidR="00F875F3" w:rsidRPr="003E02D3" w:rsidRDefault="00F875F3" w:rsidP="00F875F3">
            <w:pPr>
              <w:rPr>
                <w:b/>
              </w:rPr>
            </w:pPr>
            <w:r>
              <w:rPr>
                <w:b/>
              </w:rPr>
              <w:t xml:space="preserve">Transcontinental Railroad                       </w:t>
            </w:r>
            <w:r w:rsidRPr="00DD1BF8">
              <w:t>1869</w:t>
            </w:r>
            <w:r>
              <w:rPr>
                <w:b/>
              </w:rPr>
              <w:br/>
            </w:r>
            <w:r>
              <w:t>This feat of engineering and technology united the nation</w:t>
            </w:r>
            <w:r w:rsidR="00EE3BD2">
              <w:t xml:space="preserve"> east to west after the Civil War divided the nation between north and south.</w:t>
            </w:r>
          </w:p>
        </w:tc>
      </w:tr>
      <w:tr w:rsidR="00F875F3" w:rsidTr="00F875F3">
        <w:trPr>
          <w:trHeight w:val="288"/>
        </w:trPr>
        <w:tc>
          <w:tcPr>
            <w:tcW w:w="3600" w:type="dxa"/>
            <w:gridSpan w:val="3"/>
            <w:vAlign w:val="center"/>
          </w:tcPr>
          <w:p w:rsidR="00F875F3" w:rsidRPr="007A6AC1" w:rsidRDefault="00F875F3" w:rsidP="00F875F3"/>
        </w:tc>
      </w:tr>
      <w:tr w:rsidR="00F875F3" w:rsidTr="00F875F3">
        <w:trPr>
          <w:trHeight w:val="288"/>
        </w:trPr>
        <w:tc>
          <w:tcPr>
            <w:tcW w:w="3600" w:type="dxa"/>
            <w:gridSpan w:val="3"/>
            <w:vAlign w:val="center"/>
          </w:tcPr>
          <w:p w:rsidR="00F875F3" w:rsidRPr="007A6AC1" w:rsidRDefault="00F875F3" w:rsidP="00F875F3">
            <w:pPr>
              <w:pStyle w:val="Heading3"/>
              <w:framePr w:hSpace="0" w:wrap="auto" w:vAnchor="margin" w:hAnchor="text" w:xAlign="left" w:yAlign="inline"/>
            </w:pPr>
            <w:r>
              <w:t>Desserts - International</w:t>
            </w:r>
          </w:p>
        </w:tc>
      </w:tr>
      <w:tr w:rsidR="00F875F3" w:rsidTr="00F875F3">
        <w:trPr>
          <w:trHeight w:val="288"/>
        </w:trPr>
        <w:tc>
          <w:tcPr>
            <w:tcW w:w="3600" w:type="dxa"/>
            <w:gridSpan w:val="3"/>
            <w:vAlign w:val="center"/>
          </w:tcPr>
          <w:p w:rsidR="00F875F3" w:rsidRDefault="00995EB5" w:rsidP="00F875F3">
            <w:pPr>
              <w:pStyle w:val="CategoryDescription"/>
              <w:framePr w:hSpace="0" w:wrap="auto" w:vAnchor="margin" w:hAnchor="text" w:xAlign="left" w:yAlign="inline"/>
            </w:pPr>
            <w:r>
              <w:t>International history is a complicated intertwining of events from various groups from around the world</w:t>
            </w:r>
            <w:r w:rsidR="00F875F3" w:rsidRPr="007A6AC1">
              <w:t>.</w:t>
            </w:r>
          </w:p>
        </w:tc>
      </w:tr>
      <w:tr w:rsidR="00F875F3" w:rsidTr="00F875F3">
        <w:trPr>
          <w:trHeight w:val="230"/>
        </w:trPr>
        <w:tc>
          <w:tcPr>
            <w:tcW w:w="2786" w:type="dxa"/>
            <w:gridSpan w:val="2"/>
            <w:vAlign w:val="center"/>
          </w:tcPr>
          <w:p w:rsidR="00F875F3" w:rsidRDefault="00F875F3" w:rsidP="00F875F3">
            <w:pPr>
              <w:pStyle w:val="Heading4"/>
            </w:pPr>
            <w:r>
              <w:t>NAFTA</w:t>
            </w:r>
          </w:p>
        </w:tc>
        <w:tc>
          <w:tcPr>
            <w:tcW w:w="814" w:type="dxa"/>
            <w:vAlign w:val="center"/>
          </w:tcPr>
          <w:p w:rsidR="00F875F3" w:rsidRDefault="00F875F3" w:rsidP="00F875F3">
            <w:pPr>
              <w:pStyle w:val="Price"/>
              <w:framePr w:hSpace="0" w:wrap="auto" w:vAnchor="margin" w:hAnchor="text" w:xAlign="left" w:yAlign="inline"/>
            </w:pPr>
            <w:r>
              <w:t>1994</w:t>
            </w:r>
          </w:p>
        </w:tc>
      </w:tr>
      <w:tr w:rsidR="00F875F3" w:rsidTr="00F875F3">
        <w:trPr>
          <w:trHeight w:val="230"/>
        </w:trPr>
        <w:tc>
          <w:tcPr>
            <w:tcW w:w="3600" w:type="dxa"/>
            <w:gridSpan w:val="3"/>
            <w:vAlign w:val="center"/>
          </w:tcPr>
          <w:p w:rsidR="00F875F3" w:rsidRDefault="006117CF" w:rsidP="00F875F3">
            <w:r>
              <w:t>Mexico, Canada, and the US were now able to trade with each other and share investments</w:t>
            </w:r>
            <w:r w:rsidR="00F875F3" w:rsidRPr="007A6AC1">
              <w:t>.</w:t>
            </w:r>
          </w:p>
        </w:tc>
      </w:tr>
      <w:tr w:rsidR="007864D3" w:rsidTr="00F875F3">
        <w:trPr>
          <w:gridAfter w:val="2"/>
          <w:wAfter w:w="2786" w:type="dxa"/>
          <w:trHeight w:val="230"/>
        </w:trPr>
        <w:tc>
          <w:tcPr>
            <w:tcW w:w="814" w:type="dxa"/>
            <w:vAlign w:val="center"/>
          </w:tcPr>
          <w:p w:rsidR="007864D3" w:rsidRDefault="007864D3" w:rsidP="00F875F3">
            <w:pPr>
              <w:pStyle w:val="Price"/>
              <w:framePr w:hSpace="0" w:wrap="auto" w:vAnchor="margin" w:hAnchor="text" w:xAlign="left" w:yAlign="inline"/>
            </w:pPr>
          </w:p>
        </w:tc>
      </w:tr>
      <w:tr w:rsidR="00F875F3" w:rsidTr="00F875F3">
        <w:trPr>
          <w:trHeight w:val="230"/>
        </w:trPr>
        <w:tc>
          <w:tcPr>
            <w:tcW w:w="2786" w:type="dxa"/>
            <w:gridSpan w:val="2"/>
            <w:vAlign w:val="center"/>
          </w:tcPr>
          <w:p w:rsidR="00F875F3" w:rsidRDefault="00F875F3" w:rsidP="00F875F3">
            <w:pPr>
              <w:pStyle w:val="Heading4"/>
            </w:pPr>
            <w:r>
              <w:t>Arms Race</w:t>
            </w:r>
          </w:p>
        </w:tc>
        <w:tc>
          <w:tcPr>
            <w:tcW w:w="814" w:type="dxa"/>
            <w:vAlign w:val="center"/>
          </w:tcPr>
          <w:p w:rsidR="00F875F3" w:rsidRDefault="00F875F3" w:rsidP="00F875F3">
            <w:pPr>
              <w:pStyle w:val="Price"/>
              <w:framePr w:hSpace="0" w:wrap="auto" w:vAnchor="margin" w:hAnchor="text" w:xAlign="left" w:yAlign="inline"/>
            </w:pPr>
            <w:r>
              <w:t>1957</w:t>
            </w:r>
          </w:p>
        </w:tc>
      </w:tr>
      <w:tr w:rsidR="00F875F3" w:rsidTr="00F875F3">
        <w:trPr>
          <w:trHeight w:val="230"/>
        </w:trPr>
        <w:tc>
          <w:tcPr>
            <w:tcW w:w="3600" w:type="dxa"/>
            <w:gridSpan w:val="3"/>
            <w:vAlign w:val="center"/>
          </w:tcPr>
          <w:p w:rsidR="00F875F3" w:rsidRDefault="006117CF" w:rsidP="00F875F3">
            <w:r>
              <w:t>The United States began to make efforts to compete with the Soviets and revolutionize space exploration and space programs</w:t>
            </w:r>
            <w:r w:rsidR="00F875F3" w:rsidRPr="007A6AC1">
              <w:t>.</w:t>
            </w:r>
          </w:p>
        </w:tc>
      </w:tr>
    </w:tbl>
    <w:p w:rsidR="004642D0" w:rsidRDefault="007E3630">
      <w:r>
        <w:rPr>
          <w:noProof/>
        </w:rPr>
        <w:pict>
          <v:shape id="Text Box 59" o:spid="_x0000_s1036" type="#_x0000_t202" style="position:absolute;margin-left:35.5pt;margin-top:529.2pt;width:720.45pt;height:38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V7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" filled="f" stroked="f">
            <v:textbox>
              <w:txbxContent>
                <w:p w:rsidR="00C40130" w:rsidRPr="00C40130" w:rsidRDefault="003E02D3" w:rsidP="004110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9" name="Picture 9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10D9">
                    <w:t xml:space="preserve">  </w:t>
                  </w:r>
                  <w:r w:rsidR="0086323C">
                    <w:t xml:space="preserve">  </w:t>
                  </w:r>
                  <w:r w:rsidR="004110D9"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10" name="Picture 10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10D9">
                    <w:t xml:space="preserve"> </w:t>
                  </w:r>
                  <w:r w:rsidR="0086323C">
                    <w:t xml:space="preserve"> </w:t>
                  </w:r>
                  <w:r w:rsidR="004110D9">
                    <w:t xml:space="preserve">   </w:t>
                  </w:r>
                  <w:r w:rsidR="0086323C">
                    <w:t xml:space="preserve"> </w:t>
                  </w:r>
                  <w:r w:rsidR="004110D9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875" cy="457200"/>
                        <wp:effectExtent l="0" t="0" r="9525" b="0"/>
                        <wp:docPr id="11" name="Picture 11" descr="Plates and silverwar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lates and silverwar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4642D0" w:rsidSect="005C1851">
      <w:pgSz w:w="15840" w:h="12240" w:orient="landscape"/>
      <w:pgMar w:top="720" w:right="720" w:bottom="720" w:left="720" w:header="0" w:footer="0" w:gutter="0"/>
      <w:cols w:num="3" w:space="720" w:equalWidth="0">
        <w:col w:w="4320" w:space="720"/>
        <w:col w:w="4320" w:space="720"/>
        <w:col w:w="4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AA" w:rsidRDefault="00927FAA">
      <w:r>
        <w:separator/>
      </w:r>
    </w:p>
  </w:endnote>
  <w:endnote w:type="continuationSeparator" w:id="0">
    <w:p w:rsidR="00927FAA" w:rsidRDefault="0092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AA" w:rsidRDefault="00927FAA">
      <w:r>
        <w:separator/>
      </w:r>
    </w:p>
  </w:footnote>
  <w:footnote w:type="continuationSeparator" w:id="0">
    <w:p w:rsidR="00927FAA" w:rsidRDefault="0092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A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A2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8AA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9C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1E67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AF1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68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5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92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8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35AA"/>
    <w:rsid w:val="00000441"/>
    <w:rsid w:val="0001197B"/>
    <w:rsid w:val="000A5E68"/>
    <w:rsid w:val="000B3E46"/>
    <w:rsid w:val="000F321A"/>
    <w:rsid w:val="00183722"/>
    <w:rsid w:val="001C3220"/>
    <w:rsid w:val="001C4B4A"/>
    <w:rsid w:val="00240EE4"/>
    <w:rsid w:val="00245046"/>
    <w:rsid w:val="00292FBE"/>
    <w:rsid w:val="002974BE"/>
    <w:rsid w:val="002F4969"/>
    <w:rsid w:val="00326B57"/>
    <w:rsid w:val="00346729"/>
    <w:rsid w:val="00366302"/>
    <w:rsid w:val="003D397C"/>
    <w:rsid w:val="003E02D3"/>
    <w:rsid w:val="003F272B"/>
    <w:rsid w:val="00404791"/>
    <w:rsid w:val="004110D9"/>
    <w:rsid w:val="004224FF"/>
    <w:rsid w:val="004642D0"/>
    <w:rsid w:val="004935AA"/>
    <w:rsid w:val="00554F30"/>
    <w:rsid w:val="005C1851"/>
    <w:rsid w:val="006117CF"/>
    <w:rsid w:val="006B4B9A"/>
    <w:rsid w:val="006D1E84"/>
    <w:rsid w:val="006E1E23"/>
    <w:rsid w:val="006E33E2"/>
    <w:rsid w:val="006F404B"/>
    <w:rsid w:val="00747753"/>
    <w:rsid w:val="00776D6F"/>
    <w:rsid w:val="00780C39"/>
    <w:rsid w:val="007864D3"/>
    <w:rsid w:val="007A6AC1"/>
    <w:rsid w:val="007C092F"/>
    <w:rsid w:val="007C4637"/>
    <w:rsid w:val="007D6199"/>
    <w:rsid w:val="007E3630"/>
    <w:rsid w:val="0086323C"/>
    <w:rsid w:val="00927FAA"/>
    <w:rsid w:val="0095739D"/>
    <w:rsid w:val="00972562"/>
    <w:rsid w:val="00995EB5"/>
    <w:rsid w:val="009F6B3A"/>
    <w:rsid w:val="00AD74B3"/>
    <w:rsid w:val="00B62BA6"/>
    <w:rsid w:val="00B7623F"/>
    <w:rsid w:val="00BE2712"/>
    <w:rsid w:val="00C40130"/>
    <w:rsid w:val="00CC6FAF"/>
    <w:rsid w:val="00D50013"/>
    <w:rsid w:val="00DA1D62"/>
    <w:rsid w:val="00DC6BBE"/>
    <w:rsid w:val="00DD1BF8"/>
    <w:rsid w:val="00E06624"/>
    <w:rsid w:val="00E15263"/>
    <w:rsid w:val="00EB0EA3"/>
    <w:rsid w:val="00ED063A"/>
    <w:rsid w:val="00EE3BD2"/>
    <w:rsid w:val="00F1170F"/>
    <w:rsid w:val="00F12E61"/>
    <w:rsid w:val="00F875F3"/>
    <w:rsid w:val="00F951E8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BE"/>
    <w:rPr>
      <w:rFonts w:ascii="Trebuchet MS" w:hAnsi="Trebuchet MS"/>
      <w:color w:val="3C7696"/>
      <w:sz w:val="16"/>
    </w:rPr>
  </w:style>
  <w:style w:type="paragraph" w:styleId="Heading1">
    <w:name w:val="heading 1"/>
    <w:basedOn w:val="Normal"/>
    <w:next w:val="Normal"/>
    <w:qFormat/>
    <w:rsid w:val="006B4B9A"/>
    <w:pPr>
      <w:spacing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C6BBE"/>
    <w:pPr>
      <w:outlineLvl w:val="1"/>
    </w:pPr>
    <w:rPr>
      <w:caps/>
      <w:spacing w:val="100"/>
      <w:sz w:val="20"/>
      <w:szCs w:val="24"/>
    </w:rPr>
  </w:style>
  <w:style w:type="paragraph" w:styleId="Heading3">
    <w:name w:val="heading 3"/>
    <w:basedOn w:val="Heading2"/>
    <w:next w:val="Normal"/>
    <w:qFormat/>
    <w:rsid w:val="00E06624"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0"/>
    </w:rPr>
  </w:style>
  <w:style w:type="paragraph" w:styleId="Heading4">
    <w:name w:val="heading 4"/>
    <w:basedOn w:val="Normal"/>
    <w:next w:val="Normal"/>
    <w:qFormat/>
    <w:rsid w:val="00972562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197B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01197B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rsid w:val="0001197B"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DA1D62"/>
    <w:rPr>
      <w:i/>
    </w:rPr>
  </w:style>
  <w:style w:type="paragraph" w:customStyle="1" w:styleId="Body">
    <w:name w:val="Body"/>
    <w:basedOn w:val="Normal"/>
    <w:rsid w:val="00B7623F"/>
    <w:pPr>
      <w:spacing w:after="120" w:line="336" w:lineRule="auto"/>
    </w:pPr>
  </w:style>
  <w:style w:type="paragraph" w:customStyle="1" w:styleId="Price">
    <w:name w:val="Price"/>
    <w:basedOn w:val="Normal"/>
    <w:rsid w:val="003F272B"/>
    <w:pPr>
      <w:framePr w:hSpace="187" w:wrap="around" w:vAnchor="page" w:hAnchor="page" w:x="10977" w:y="2161"/>
      <w:jc w:val="right"/>
    </w:pPr>
  </w:style>
  <w:style w:type="paragraph" w:customStyle="1" w:styleId="SelectionTitle">
    <w:name w:val="Selection Title"/>
    <w:basedOn w:val="Heading1"/>
    <w:rsid w:val="004224FF"/>
    <w:rPr>
      <w:color w:val="FFFFFF"/>
    </w:rPr>
  </w:style>
  <w:style w:type="paragraph" w:customStyle="1" w:styleId="CategoryDescription">
    <w:name w:val="Category Description"/>
    <w:basedOn w:val="Normal"/>
    <w:rsid w:val="00C40130"/>
    <w:pPr>
      <w:framePr w:hSpace="187" w:wrap="around" w:vAnchor="page" w:hAnchor="margin" w:xAlign="center" w:y="2089"/>
      <w:spacing w:after="80" w:line="160" w:lineRule="exact"/>
    </w:pPr>
    <w:rPr>
      <w:i/>
    </w:rPr>
  </w:style>
  <w:style w:type="character" w:customStyle="1" w:styleId="ItalicsChar">
    <w:name w:val="Italics Char"/>
    <w:basedOn w:val="DefaultParagraphFont"/>
    <w:link w:val="Italics"/>
    <w:rsid w:val="00B7623F"/>
    <w:rPr>
      <w:rFonts w:ascii="Trebuchet MS" w:eastAsia="Times" w:hAnsi="Trebuchet MS"/>
      <w:i/>
      <w:color w:val="3C7696"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86323C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BE"/>
    <w:rPr>
      <w:rFonts w:ascii="Trebuchet MS" w:hAnsi="Trebuchet MS"/>
      <w:color w:val="3C7696"/>
      <w:sz w:val="16"/>
    </w:rPr>
  </w:style>
  <w:style w:type="paragraph" w:styleId="Heading1">
    <w:name w:val="heading 1"/>
    <w:basedOn w:val="Normal"/>
    <w:next w:val="Normal"/>
    <w:qFormat/>
    <w:rsid w:val="006B4B9A"/>
    <w:pPr>
      <w:spacing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C6BBE"/>
    <w:pPr>
      <w:outlineLvl w:val="1"/>
    </w:pPr>
    <w:rPr>
      <w:caps/>
      <w:spacing w:val="100"/>
      <w:sz w:val="20"/>
      <w:szCs w:val="24"/>
    </w:rPr>
  </w:style>
  <w:style w:type="paragraph" w:styleId="Heading3">
    <w:name w:val="heading 3"/>
    <w:basedOn w:val="Heading2"/>
    <w:next w:val="Normal"/>
    <w:qFormat/>
    <w:rsid w:val="00E06624"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0"/>
    </w:rPr>
  </w:style>
  <w:style w:type="paragraph" w:styleId="Heading4">
    <w:name w:val="heading 4"/>
    <w:basedOn w:val="Normal"/>
    <w:next w:val="Normal"/>
    <w:qFormat/>
    <w:rsid w:val="00972562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DA1D62"/>
    <w:rPr>
      <w:i/>
    </w:rPr>
  </w:style>
  <w:style w:type="paragraph" w:customStyle="1" w:styleId="Body">
    <w:name w:val="Body"/>
    <w:basedOn w:val="Normal"/>
    <w:rsid w:val="00B7623F"/>
    <w:pPr>
      <w:spacing w:after="120" w:line="336" w:lineRule="auto"/>
    </w:pPr>
  </w:style>
  <w:style w:type="paragraph" w:customStyle="1" w:styleId="Price">
    <w:name w:val="Price"/>
    <w:basedOn w:val="Normal"/>
    <w:rsid w:val="003F272B"/>
    <w:pPr>
      <w:framePr w:hSpace="187" w:wrap="around" w:vAnchor="page" w:hAnchor="page" w:x="10977" w:y="2161"/>
      <w:jc w:val="right"/>
    </w:pPr>
  </w:style>
  <w:style w:type="paragraph" w:customStyle="1" w:styleId="SelectionTitle">
    <w:name w:val="Selection Title"/>
    <w:basedOn w:val="Heading1"/>
    <w:rsid w:val="004224FF"/>
    <w:rPr>
      <w:color w:val="FFFFFF"/>
    </w:rPr>
  </w:style>
  <w:style w:type="paragraph" w:customStyle="1" w:styleId="CategoryDescription">
    <w:name w:val="Category Description"/>
    <w:basedOn w:val="Normal"/>
    <w:rsid w:val="00C40130"/>
    <w:pPr>
      <w:framePr w:hSpace="187" w:wrap="around" w:vAnchor="page" w:hAnchor="margin" w:xAlign="center" w:y="2089"/>
      <w:spacing w:after="80" w:line="160" w:lineRule="exact"/>
    </w:pPr>
    <w:rPr>
      <w:i/>
    </w:rPr>
  </w:style>
  <w:style w:type="character" w:customStyle="1" w:styleId="ItalicsChar">
    <w:name w:val="Italics Char"/>
    <w:basedOn w:val="DefaultParagraphFont"/>
    <w:link w:val="Italics"/>
    <w:rsid w:val="00B7623F"/>
    <w:rPr>
      <w:rFonts w:ascii="Trebuchet MS" w:eastAsia="Times" w:hAnsi="Trebuchet MS"/>
      <w:i/>
      <w:color w:val="3C7696"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86323C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Krajewska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Helen Cai</cp:lastModifiedBy>
  <cp:revision>2</cp:revision>
  <cp:lastPrinted>2004-01-30T16:52:00Z</cp:lastPrinted>
  <dcterms:created xsi:type="dcterms:W3CDTF">2012-11-13T18:35:00Z</dcterms:created>
  <dcterms:modified xsi:type="dcterms:W3CDTF">2012-11-13T18:35:00Z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TC010178471033</vt:lpwstr>
  </property>
</Properties>
</file>